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77" w:rsidRPr="00C04777" w:rsidRDefault="00C04777" w:rsidP="00C04777">
      <w:pPr>
        <w:rPr>
          <w:rFonts w:ascii="仿宋_GB2312" w:eastAsia="仿宋_GB2312" w:hAnsi="宋体" w:cs="宋体"/>
          <w:bCs/>
          <w:sz w:val="30"/>
          <w:szCs w:val="30"/>
        </w:rPr>
      </w:pPr>
      <w:r w:rsidRPr="00C04777">
        <w:rPr>
          <w:rFonts w:ascii="仿宋_GB2312" w:eastAsia="仿宋_GB2312" w:hAnsi="宋体" w:cs="宋体" w:hint="eastAsia"/>
          <w:bCs/>
          <w:sz w:val="30"/>
          <w:szCs w:val="30"/>
        </w:rPr>
        <w:t>附件2：</w:t>
      </w:r>
    </w:p>
    <w:p w:rsidR="00C04777" w:rsidRPr="00C04777" w:rsidRDefault="00C04777" w:rsidP="00C04777">
      <w:pPr>
        <w:rPr>
          <w:rFonts w:ascii="宋体" w:eastAsia="宋体" w:hAnsi="宋体" w:cs="宋体"/>
          <w:bCs/>
          <w:szCs w:val="21"/>
        </w:rPr>
      </w:pPr>
      <w:r w:rsidRPr="00C04777">
        <w:rPr>
          <w:rFonts w:ascii="宋体" w:eastAsia="宋体" w:hAnsi="宋体" w:cs="宋体" w:hint="eastAsia"/>
          <w:bCs/>
          <w:szCs w:val="21"/>
        </w:rPr>
        <w:t>评审编号：</w:t>
      </w:r>
    </w:p>
    <w:p w:rsidR="00C04777" w:rsidRPr="00C04777" w:rsidRDefault="00C04777" w:rsidP="00C04777">
      <w:pPr>
        <w:spacing w:line="480" w:lineRule="auto"/>
        <w:ind w:firstLineChars="150" w:firstLine="723"/>
        <w:rPr>
          <w:rFonts w:ascii="Times New Roman" w:eastAsia="宋体" w:hAnsi="Times New Roman" w:cs="宋体"/>
          <w:b/>
          <w:bCs/>
          <w:spacing w:val="20"/>
          <w:sz w:val="44"/>
          <w:szCs w:val="44"/>
        </w:rPr>
      </w:pPr>
      <w:r w:rsidRPr="00C04777">
        <w:rPr>
          <w:rFonts w:ascii="Times New Roman" w:eastAsia="宋体" w:hAnsi="Times New Roman" w:cs="宋体" w:hint="eastAsia"/>
          <w:b/>
          <w:bCs/>
          <w:spacing w:val="20"/>
          <w:sz w:val="44"/>
          <w:szCs w:val="44"/>
        </w:rPr>
        <w:t>浙江省“之江青年社科学者行动计划”</w:t>
      </w:r>
    </w:p>
    <w:p w:rsidR="00C04777" w:rsidRPr="00C04777" w:rsidRDefault="00C04777" w:rsidP="00C04777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C04777">
        <w:rPr>
          <w:rFonts w:ascii="Times New Roman" w:eastAsia="宋体" w:hAnsi="Times New Roman" w:cs="宋体" w:hint="eastAsia"/>
          <w:b/>
          <w:bCs/>
          <w:spacing w:val="20"/>
          <w:sz w:val="44"/>
          <w:szCs w:val="44"/>
        </w:rPr>
        <w:t xml:space="preserve">  </w:t>
      </w:r>
      <w:r w:rsidRPr="00C04777">
        <w:rPr>
          <w:rFonts w:ascii="Times New Roman" w:eastAsia="宋体" w:hAnsi="Times New Roman" w:cs="宋体" w:hint="eastAsia"/>
          <w:b/>
          <w:bCs/>
          <w:spacing w:val="20"/>
          <w:sz w:val="44"/>
          <w:szCs w:val="44"/>
        </w:rPr>
        <w:t>申报活页</w:t>
      </w:r>
    </w:p>
    <w:p w:rsidR="00C04777" w:rsidRPr="00C04777" w:rsidRDefault="00C04777" w:rsidP="00C04777">
      <w:pPr>
        <w:rPr>
          <w:rFonts w:ascii="宋体" w:eastAsia="宋体" w:hAnsi="宋体" w:cs="宋体"/>
          <w:bCs/>
          <w:szCs w:val="21"/>
        </w:rPr>
      </w:pPr>
    </w:p>
    <w:p w:rsidR="00C04777" w:rsidRPr="00C04777" w:rsidRDefault="00C04777" w:rsidP="00C04777">
      <w:pPr>
        <w:rPr>
          <w:rFonts w:ascii="宋体" w:eastAsia="宋体" w:hAnsi="宋体" w:cs="宋体"/>
          <w:bCs/>
          <w:szCs w:val="21"/>
        </w:rPr>
      </w:pPr>
      <w:r w:rsidRPr="00C04777">
        <w:rPr>
          <w:rFonts w:ascii="宋体" w:eastAsia="宋体" w:hAnsi="宋体" w:cs="宋体" w:hint="eastAsia"/>
          <w:bCs/>
          <w:szCs w:val="21"/>
        </w:rPr>
        <w:t>填写说明：本表供专家评审之用，不得直接或间接透露本人或单位信息，否者取消评审资格。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C04777" w:rsidRPr="00C04777" w:rsidTr="00CC007B">
        <w:trPr>
          <w:trHeight w:val="9938"/>
        </w:trPr>
        <w:tc>
          <w:tcPr>
            <w:tcW w:w="9720" w:type="dxa"/>
          </w:tcPr>
          <w:p w:rsidR="00C04777" w:rsidRPr="00C04777" w:rsidRDefault="00C04777" w:rsidP="00C04777">
            <w:pPr>
              <w:numPr>
                <w:ilvl w:val="0"/>
                <w:numId w:val="1"/>
              </w:numPr>
              <w:rPr>
                <w:rFonts w:ascii="宋体" w:eastAsia="宋体" w:hAnsi="Times New Roman" w:cs="Times New Roman"/>
                <w:szCs w:val="21"/>
              </w:rPr>
            </w:pPr>
            <w:r w:rsidRPr="00C04777">
              <w:rPr>
                <w:rFonts w:ascii="宋体" w:eastAsia="宋体" w:hAnsi="Times New Roman" w:cs="Times New Roman" w:hint="eastAsia"/>
                <w:szCs w:val="21"/>
              </w:rPr>
              <w:t>近五年主要科研成果情况：包括成果形式；发表刊物或出版社；发表或出版时间；选两项代表性成果叙述其主要内容及创新之处。</w:t>
            </w:r>
          </w:p>
          <w:p w:rsidR="00C04777" w:rsidRPr="00C04777" w:rsidRDefault="00C04777" w:rsidP="00C04777">
            <w:pPr>
              <w:numPr>
                <w:ilvl w:val="0"/>
                <w:numId w:val="1"/>
              </w:numPr>
              <w:rPr>
                <w:rFonts w:ascii="宋体" w:eastAsia="宋体" w:hAnsi="Times New Roman" w:cs="Times New Roman"/>
                <w:szCs w:val="21"/>
              </w:rPr>
            </w:pPr>
            <w:r w:rsidRPr="00C04777">
              <w:rPr>
                <w:rFonts w:ascii="宋体" w:eastAsia="宋体" w:hAnsi="Times New Roman" w:cs="Times New Roman" w:hint="eastAsia"/>
                <w:szCs w:val="21"/>
              </w:rPr>
              <w:t>近五年承担研究项目情况：包括项目名称；编号；来源；经费额度；进展情况。</w:t>
            </w: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Times New Roman"/>
                <w:bCs/>
                <w:szCs w:val="21"/>
              </w:rPr>
            </w:pPr>
            <w:r w:rsidRPr="00C04777">
              <w:rPr>
                <w:rFonts w:ascii="宋体" w:eastAsia="宋体" w:hAnsi="Times New Roman" w:cs="Times New Roman" w:hint="eastAsia"/>
                <w:bCs/>
                <w:szCs w:val="21"/>
              </w:rPr>
              <w:t>三、近五年成果获奖及采纳、引用（他引）情况：获奖必须是厅局级（</w:t>
            </w:r>
            <w:proofErr w:type="gramStart"/>
            <w:r w:rsidRPr="00C04777">
              <w:rPr>
                <w:rFonts w:ascii="宋体" w:eastAsia="宋体" w:hAnsi="Times New Roman" w:cs="Times New Roman" w:hint="eastAsia"/>
                <w:bCs/>
                <w:szCs w:val="21"/>
              </w:rPr>
              <w:t>含厅局级</w:t>
            </w:r>
            <w:proofErr w:type="gramEnd"/>
            <w:r w:rsidRPr="00C04777">
              <w:rPr>
                <w:rFonts w:ascii="宋体" w:eastAsia="宋体" w:hAnsi="Times New Roman" w:cs="Times New Roman" w:hint="eastAsia"/>
                <w:bCs/>
                <w:szCs w:val="21"/>
              </w:rPr>
              <w:t>）以上的奖励，应用对策填写采纳情况，基础理论填写引用情况。</w:t>
            </w: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  <w:r w:rsidRPr="00C04777">
              <w:rPr>
                <w:rFonts w:ascii="宋体" w:eastAsia="宋体" w:hAnsi="Times New Roman" w:cs="Times New Roman" w:hint="eastAsia"/>
                <w:szCs w:val="21"/>
              </w:rPr>
              <w:t>四、个人学术研究发展规划（限5000字以内）：包括</w:t>
            </w:r>
            <w:r w:rsidRPr="00C04777">
              <w:rPr>
                <w:rFonts w:ascii="宋体" w:eastAsia="宋体" w:hAnsi="Times New Roman" w:cs="宋体"/>
                <w:szCs w:val="21"/>
              </w:rPr>
              <w:t>1</w:t>
            </w:r>
            <w:r w:rsidRPr="00C04777">
              <w:rPr>
                <w:rFonts w:ascii="宋体" w:eastAsia="宋体" w:hAnsi="Times New Roman" w:cs="宋体" w:hint="eastAsia"/>
                <w:szCs w:val="21"/>
              </w:rPr>
              <w:t>．核心研究领域和主要研究方向的确立及理由；</w:t>
            </w:r>
            <w:r w:rsidRPr="00C04777">
              <w:rPr>
                <w:rFonts w:ascii="宋体" w:eastAsia="宋体" w:hAnsi="Times New Roman" w:cs="宋体"/>
                <w:szCs w:val="21"/>
              </w:rPr>
              <w:t>2.</w:t>
            </w:r>
            <w:r w:rsidRPr="00C04777">
              <w:rPr>
                <w:rFonts w:ascii="宋体" w:eastAsia="宋体" w:hAnsi="Times New Roman" w:cs="宋体" w:hint="eastAsia"/>
                <w:szCs w:val="21"/>
              </w:rPr>
              <w:t>研究规划以及在该领域或方向上预期可以取得的突破性成果；</w:t>
            </w:r>
            <w:r w:rsidRPr="00C04777">
              <w:rPr>
                <w:rFonts w:ascii="宋体" w:eastAsia="宋体" w:hAnsi="Times New Roman" w:cs="宋体"/>
                <w:szCs w:val="21"/>
              </w:rPr>
              <w:t>3.201</w:t>
            </w:r>
            <w:r w:rsidRPr="00C04777">
              <w:rPr>
                <w:rFonts w:ascii="宋体" w:eastAsia="宋体" w:hAnsi="Times New Roman" w:cs="宋体" w:hint="eastAsia"/>
                <w:szCs w:val="21"/>
              </w:rPr>
              <w:t>6</w:t>
            </w:r>
            <w:r w:rsidRPr="00C04777">
              <w:rPr>
                <w:rFonts w:ascii="宋体" w:eastAsia="宋体" w:hAnsi="Times New Roman" w:cs="宋体"/>
                <w:szCs w:val="21"/>
              </w:rPr>
              <w:t>-20</w:t>
            </w:r>
            <w:r w:rsidRPr="00C04777">
              <w:rPr>
                <w:rFonts w:ascii="宋体" w:eastAsia="宋体" w:hAnsi="Times New Roman" w:cs="宋体" w:hint="eastAsia"/>
                <w:szCs w:val="21"/>
              </w:rPr>
              <w:t>20分阶段研究计划、预期研究成果及成果计划发表的刊物（出版社）级别和名称，学术发展目标。</w:t>
            </w: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ind w:left="420" w:hangingChars="200" w:hanging="420"/>
              <w:rPr>
                <w:rFonts w:ascii="宋体" w:eastAsia="宋体" w:hAnsi="Times New Roman" w:cs="宋体"/>
                <w:szCs w:val="21"/>
              </w:rPr>
            </w:pPr>
          </w:p>
          <w:p w:rsidR="00C04777" w:rsidRPr="00C04777" w:rsidRDefault="00C04777" w:rsidP="00C04777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C04777" w:rsidRPr="00C04777" w:rsidRDefault="00C04777" w:rsidP="00C0477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1F0DDD" w:rsidRPr="00C04777" w:rsidRDefault="001F0DDD">
      <w:pPr>
        <w:rPr>
          <w:rFonts w:hint="eastAsia"/>
        </w:rPr>
      </w:pPr>
      <w:bookmarkStart w:id="0" w:name="_GoBack"/>
      <w:bookmarkEnd w:id="0"/>
    </w:p>
    <w:sectPr w:rsidR="001F0DDD" w:rsidRPr="00C04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C1" w:rsidRDefault="004D5AC1" w:rsidP="00C04777">
      <w:r>
        <w:separator/>
      </w:r>
    </w:p>
  </w:endnote>
  <w:endnote w:type="continuationSeparator" w:id="0">
    <w:p w:rsidR="004D5AC1" w:rsidRDefault="004D5AC1" w:rsidP="00C0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C1" w:rsidRDefault="004D5AC1" w:rsidP="00C04777">
      <w:r>
        <w:separator/>
      </w:r>
    </w:p>
  </w:footnote>
  <w:footnote w:type="continuationSeparator" w:id="0">
    <w:p w:rsidR="004D5AC1" w:rsidRDefault="004D5AC1" w:rsidP="00C04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E53C7"/>
    <w:multiLevelType w:val="hybridMultilevel"/>
    <w:tmpl w:val="5AFA9118"/>
    <w:lvl w:ilvl="0" w:tplc="F3AA89C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6A"/>
    <w:rsid w:val="00027C9B"/>
    <w:rsid w:val="000738B4"/>
    <w:rsid w:val="000923E4"/>
    <w:rsid w:val="000A6E75"/>
    <w:rsid w:val="000D1E5A"/>
    <w:rsid w:val="00137BAC"/>
    <w:rsid w:val="00165A9D"/>
    <w:rsid w:val="001A7E70"/>
    <w:rsid w:val="001C7DCB"/>
    <w:rsid w:val="001F0DDD"/>
    <w:rsid w:val="00234410"/>
    <w:rsid w:val="00284754"/>
    <w:rsid w:val="002C31CE"/>
    <w:rsid w:val="00302579"/>
    <w:rsid w:val="003764CE"/>
    <w:rsid w:val="003B77C6"/>
    <w:rsid w:val="003C2F4C"/>
    <w:rsid w:val="003E0D3A"/>
    <w:rsid w:val="00402A82"/>
    <w:rsid w:val="00427464"/>
    <w:rsid w:val="00477B26"/>
    <w:rsid w:val="004D5AC1"/>
    <w:rsid w:val="004F5988"/>
    <w:rsid w:val="00503E46"/>
    <w:rsid w:val="005518E6"/>
    <w:rsid w:val="005B7A51"/>
    <w:rsid w:val="00603C31"/>
    <w:rsid w:val="0062212E"/>
    <w:rsid w:val="00627CFC"/>
    <w:rsid w:val="00664920"/>
    <w:rsid w:val="00684740"/>
    <w:rsid w:val="006948DC"/>
    <w:rsid w:val="0069751A"/>
    <w:rsid w:val="006D6C5C"/>
    <w:rsid w:val="006F6476"/>
    <w:rsid w:val="007141F9"/>
    <w:rsid w:val="007A34BD"/>
    <w:rsid w:val="00811C75"/>
    <w:rsid w:val="00880B43"/>
    <w:rsid w:val="00886D70"/>
    <w:rsid w:val="008A5670"/>
    <w:rsid w:val="009507DF"/>
    <w:rsid w:val="00982A3F"/>
    <w:rsid w:val="009A2566"/>
    <w:rsid w:val="009A3DCF"/>
    <w:rsid w:val="009E0D34"/>
    <w:rsid w:val="009F200E"/>
    <w:rsid w:val="00A1172E"/>
    <w:rsid w:val="00A55F90"/>
    <w:rsid w:val="00AA6094"/>
    <w:rsid w:val="00AB6567"/>
    <w:rsid w:val="00B337AE"/>
    <w:rsid w:val="00B92206"/>
    <w:rsid w:val="00BB72FB"/>
    <w:rsid w:val="00BC7680"/>
    <w:rsid w:val="00C04777"/>
    <w:rsid w:val="00C5588E"/>
    <w:rsid w:val="00C61992"/>
    <w:rsid w:val="00CC51A2"/>
    <w:rsid w:val="00D005C7"/>
    <w:rsid w:val="00D13DBA"/>
    <w:rsid w:val="00D54B7D"/>
    <w:rsid w:val="00DA5F91"/>
    <w:rsid w:val="00DA624D"/>
    <w:rsid w:val="00DF15ED"/>
    <w:rsid w:val="00DF54C6"/>
    <w:rsid w:val="00E04B8F"/>
    <w:rsid w:val="00E22AA4"/>
    <w:rsid w:val="00E230E7"/>
    <w:rsid w:val="00E33A6A"/>
    <w:rsid w:val="00E452EE"/>
    <w:rsid w:val="00E9472F"/>
    <w:rsid w:val="00EF04D6"/>
    <w:rsid w:val="00F0087F"/>
    <w:rsid w:val="00F3239F"/>
    <w:rsid w:val="00F5214E"/>
    <w:rsid w:val="00F66560"/>
    <w:rsid w:val="00F66ACC"/>
    <w:rsid w:val="00F8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7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7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7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7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2015-12-11T02:50:00Z</dcterms:created>
  <dcterms:modified xsi:type="dcterms:W3CDTF">2015-12-11T02:53:00Z</dcterms:modified>
</cp:coreProperties>
</file>